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7F" w:rsidRPr="00D86751" w:rsidRDefault="00D86751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ACHIZIȚIE </w:t>
      </w:r>
      <w:bookmarkStart w:id="0" w:name="_GoBack"/>
      <w:bookmarkEnd w:id="0"/>
      <w:r>
        <w:rPr>
          <w:sz w:val="28"/>
          <w:szCs w:val="28"/>
        </w:rPr>
        <w:t>SERVICII DE MENTENAN</w:t>
      </w:r>
      <w:r>
        <w:rPr>
          <w:sz w:val="28"/>
          <w:szCs w:val="28"/>
          <w:lang w:val="ro-RO"/>
        </w:rPr>
        <w:t>ȚĂ PARCOMETRE</w:t>
      </w:r>
    </w:p>
    <w:sectPr w:rsidR="0044737F" w:rsidRPr="00D867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51"/>
    <w:rsid w:val="0044737F"/>
    <w:rsid w:val="00D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C877-A423-43FD-A27C-3A2791B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achizitii1</dc:creator>
  <cp:keywords/>
  <dc:description/>
  <cp:lastModifiedBy>util achizitii1</cp:lastModifiedBy>
  <cp:revision>1</cp:revision>
  <dcterms:created xsi:type="dcterms:W3CDTF">2021-09-13T13:08:00Z</dcterms:created>
  <dcterms:modified xsi:type="dcterms:W3CDTF">2021-09-13T13:09:00Z</dcterms:modified>
</cp:coreProperties>
</file>